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A6" w:rsidRPr="00C603A6" w:rsidRDefault="00BB0BFC" w:rsidP="00EE72D6">
      <w:pPr>
        <w:pStyle w:val="Standard"/>
        <w:jc w:val="center"/>
        <w:rPr>
          <w:rFonts w:eastAsia="Times New Roman" w:cs="Times New Roman"/>
          <w:b/>
          <w:lang w:eastAsia="pl-PL"/>
        </w:rPr>
      </w:pPr>
      <w:r w:rsidRPr="00C603A6">
        <w:rPr>
          <w:rFonts w:eastAsia="Times New Roman" w:cs="Times New Roman"/>
          <w:b/>
          <w:lang w:eastAsia="pl-PL"/>
        </w:rPr>
        <w:t xml:space="preserve">Procedury postępowania w przypadku nieszczęśliwego </w:t>
      </w:r>
      <w:r w:rsidR="00EE72D6" w:rsidRPr="00C603A6">
        <w:rPr>
          <w:rFonts w:eastAsia="Times New Roman" w:cs="Times New Roman"/>
          <w:b/>
          <w:lang w:eastAsia="pl-PL"/>
        </w:rPr>
        <w:t xml:space="preserve">wypadku </w:t>
      </w:r>
      <w:r w:rsidRPr="00C603A6">
        <w:rPr>
          <w:rFonts w:eastAsia="Times New Roman" w:cs="Times New Roman"/>
          <w:b/>
          <w:lang w:eastAsia="pl-PL"/>
        </w:rPr>
        <w:t>z udziałem  dziecka</w:t>
      </w:r>
      <w:r w:rsidR="00EE72D6" w:rsidRPr="00C603A6">
        <w:rPr>
          <w:rFonts w:eastAsia="Times New Roman" w:cs="Times New Roman"/>
          <w:b/>
          <w:lang w:eastAsia="pl-PL"/>
        </w:rPr>
        <w:t xml:space="preserve"> </w:t>
      </w:r>
    </w:p>
    <w:p w:rsidR="00BB0BFC" w:rsidRPr="00C603A6" w:rsidRDefault="00BB0BFC" w:rsidP="00EE72D6">
      <w:pPr>
        <w:pStyle w:val="Standard"/>
        <w:jc w:val="center"/>
        <w:rPr>
          <w:rFonts w:eastAsia="Times New Roman" w:cs="Times New Roman"/>
          <w:b/>
          <w:lang w:eastAsia="pl-PL"/>
        </w:rPr>
      </w:pPr>
      <w:r w:rsidRPr="00C603A6">
        <w:rPr>
          <w:rFonts w:eastAsia="Times New Roman" w:cs="Times New Roman"/>
          <w:b/>
          <w:lang w:eastAsia="pl-PL"/>
        </w:rPr>
        <w:t>w</w:t>
      </w:r>
      <w:r w:rsidRPr="00C603A6">
        <w:rPr>
          <w:rStyle w:val="StrongEmphasis"/>
        </w:rPr>
        <w:t xml:space="preserve"> Żłobku Miejskim im. Tadeusza Więcka w Mikołowie</w:t>
      </w:r>
    </w:p>
    <w:p w:rsidR="00F772BF" w:rsidRPr="00C603A6" w:rsidRDefault="00F772BF" w:rsidP="001F309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1CBC" w:rsidRDefault="00DA1CBC" w:rsidP="004F3946">
      <w:pPr>
        <w:pStyle w:val="Standard"/>
        <w:spacing w:after="80" w:line="259" w:lineRule="auto"/>
        <w:jc w:val="both"/>
        <w:rPr>
          <w:rStyle w:val="StrongEmphasis"/>
          <w:rFonts w:eastAsia="TimesNewRomanPS-BoldMT" w:cs="TimesNewRomanPS-BoldMT"/>
        </w:rPr>
      </w:pPr>
      <w:r>
        <w:rPr>
          <w:rStyle w:val="StrongEmphasis"/>
          <w:rFonts w:eastAsia="TimesNewRomanPS-BoldMT" w:cs="TimesNewRomanPS-BoldMT"/>
        </w:rPr>
        <w:t>1.Podstawa prawna:</w:t>
      </w:r>
    </w:p>
    <w:p w:rsidR="00DA1CBC" w:rsidRPr="00484231" w:rsidRDefault="004F3946" w:rsidP="004F3946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§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3 pkt 2 r</w:t>
      </w:r>
      <w:r w:rsidR="00484231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ozporządzeni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a</w:t>
      </w:r>
      <w:r w:rsidR="00484231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Ministra Pracy</w:t>
      </w:r>
      <w:r w:rsidR="00484231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i Polityki Socjalnej z dnia 19 września 2023</w:t>
      </w:r>
      <w:r w:rsidR="00484231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r. </w:t>
      </w:r>
      <w:r w:rsidR="00484231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</w:r>
      <w:r w:rsidR="00484231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w sprawie </w:t>
      </w:r>
      <w:r w:rsidR="00484231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standardów opieki sprawowanej nad dziećmi do lat 3</w:t>
      </w:r>
    </w:p>
    <w:p w:rsidR="00A60BEB" w:rsidRDefault="00DA1CBC" w:rsidP="004F3946">
      <w:pPr>
        <w:pStyle w:val="Standard"/>
        <w:spacing w:after="80" w:line="259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 New Roman" w:cs="Times New Roman"/>
          <w:b/>
          <w:color w:val="141414"/>
          <w:bdr w:val="none" w:sz="0" w:space="0" w:color="auto" w:frame="1"/>
          <w:lang w:eastAsia="pl-PL"/>
        </w:rPr>
        <w:t>2.</w:t>
      </w:r>
      <w:r w:rsidRPr="00CB01EC">
        <w:rPr>
          <w:b/>
          <w:bCs/>
        </w:rPr>
        <w:t xml:space="preserve"> </w:t>
      </w:r>
      <w:r w:rsidRPr="00CB01EC">
        <w:rPr>
          <w:rFonts w:eastAsia="TimesNewRomanPS-BoldMT" w:cs="TimesNewRomanPS-BoldMT"/>
          <w:b/>
          <w:bCs/>
        </w:rPr>
        <w:t>Cel procedury:</w:t>
      </w:r>
    </w:p>
    <w:p w:rsidR="00A60BEB" w:rsidRPr="00A60BEB" w:rsidRDefault="00A60BEB" w:rsidP="004F3946">
      <w:pPr>
        <w:pStyle w:val="Standard"/>
        <w:spacing w:after="80" w:line="259" w:lineRule="auto"/>
        <w:jc w:val="both"/>
      </w:pPr>
      <w:r w:rsidRPr="007F4D7F">
        <w:rPr>
          <w:rFonts w:eastAsia="Times New Roman" w:cs="Times New Roman"/>
          <w:bCs/>
          <w:lang w:eastAsia="pl-PL"/>
        </w:rPr>
        <w:t xml:space="preserve">określenie obowiązków i zadań personelu </w:t>
      </w:r>
      <w:r>
        <w:rPr>
          <w:rFonts w:eastAsia="Times New Roman" w:cs="Times New Roman"/>
          <w:bCs/>
          <w:lang w:eastAsia="pl-PL"/>
        </w:rPr>
        <w:t>żłobka</w:t>
      </w:r>
      <w:r w:rsidRPr="007F4D7F">
        <w:rPr>
          <w:rFonts w:eastAsia="Times New Roman" w:cs="Times New Roman"/>
          <w:bCs/>
          <w:lang w:eastAsia="pl-PL"/>
        </w:rPr>
        <w:t xml:space="preserve"> w sytuacji wystąpienia nieszczęśliwego wypadku.</w:t>
      </w:r>
    </w:p>
    <w:p w:rsidR="00A60BEB" w:rsidRPr="00C828CE" w:rsidRDefault="00A60BEB" w:rsidP="004F3946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</w:pPr>
      <w:r w:rsidRPr="00C828CE"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  <w:t>3. Przedmiot procedury:</w:t>
      </w:r>
    </w:p>
    <w:p w:rsidR="004F3946" w:rsidRDefault="00A60BEB" w:rsidP="004F3946">
      <w:pPr>
        <w:shd w:val="clear" w:color="auto" w:fill="FFFFFF"/>
        <w:spacing w:after="15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C828CE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Przedm</w:t>
      </w:r>
      <w:r w:rsidR="004F3946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iotem niniejszej procedury jest </w:t>
      </w:r>
      <w:r w:rsidR="00976E64" w:rsidRPr="00C828CE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określenie</w:t>
      </w:r>
      <w:r w:rsidR="00976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7F4D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 sytuacji wystąpienia wypadku na terenie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żłobka</w:t>
      </w:r>
      <w:r w:rsidRPr="007F4D7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946" w:rsidRPr="004F394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</w:t>
      </w:r>
      <w:r w:rsidR="004F394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Ilekroć mowa o rodzicu rozumie się przez to również opiekuna prawnego.</w:t>
      </w:r>
    </w:p>
    <w:p w:rsidR="00F7227E" w:rsidRDefault="00257688" w:rsidP="004F3946">
      <w:pPr>
        <w:pStyle w:val="ParagraphStyle"/>
        <w:spacing w:after="8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35CCC">
        <w:rPr>
          <w:rFonts w:ascii="Times New Roman" w:hAnsi="Times New Roman" w:cs="Times New Roman"/>
          <w:b/>
        </w:rPr>
        <w:t>. Sposób prezentacji procedur</w:t>
      </w:r>
    </w:p>
    <w:p w:rsidR="00935CCC" w:rsidRPr="00935CCC" w:rsidRDefault="00935CCC" w:rsidP="004F3946">
      <w:pPr>
        <w:pStyle w:val="Akapitzlist"/>
        <w:numPr>
          <w:ilvl w:val="0"/>
          <w:numId w:val="3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CCC">
        <w:rPr>
          <w:rFonts w:ascii="Times New Roman" w:hAnsi="Times New Roman"/>
          <w:sz w:val="24"/>
          <w:szCs w:val="24"/>
        </w:rPr>
        <w:t>Umieszczenie treści dokumentu na stronie internetowej żłobka.</w:t>
      </w:r>
    </w:p>
    <w:p w:rsidR="004F3946" w:rsidRDefault="004F3946" w:rsidP="004F3946">
      <w:pPr>
        <w:pStyle w:val="Akapitzlist"/>
        <w:numPr>
          <w:ilvl w:val="0"/>
          <w:numId w:val="3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wszystkich pracowników żłobka z treścią procedur.</w:t>
      </w:r>
    </w:p>
    <w:p w:rsidR="00935CCC" w:rsidRDefault="00935CCC" w:rsidP="004F3946">
      <w:pPr>
        <w:pStyle w:val="Akapitzlist"/>
        <w:numPr>
          <w:ilvl w:val="0"/>
          <w:numId w:val="3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rodziców z obowiązującymi w placówce procedurami na zebraniach organizacyjnych we </w:t>
      </w:r>
      <w:r w:rsidR="00440E64">
        <w:rPr>
          <w:rFonts w:ascii="Times New Roman" w:hAnsi="Times New Roman"/>
          <w:sz w:val="24"/>
          <w:szCs w:val="24"/>
        </w:rPr>
        <w:t>sierpniu</w:t>
      </w:r>
      <w:r>
        <w:rPr>
          <w:rFonts w:ascii="Times New Roman" w:hAnsi="Times New Roman"/>
          <w:sz w:val="24"/>
          <w:szCs w:val="24"/>
        </w:rPr>
        <w:t xml:space="preserve"> każdego roku </w:t>
      </w:r>
      <w:r w:rsidR="00995D48">
        <w:rPr>
          <w:rFonts w:ascii="Times New Roman" w:hAnsi="Times New Roman"/>
          <w:sz w:val="24"/>
          <w:szCs w:val="24"/>
        </w:rPr>
        <w:t>żłobkowego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35CCC" w:rsidRDefault="00935CCC" w:rsidP="004F3946">
      <w:pPr>
        <w:pStyle w:val="Akapitzlist"/>
        <w:numPr>
          <w:ilvl w:val="0"/>
          <w:numId w:val="3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dokumentu na tablicy ogłoszeń w żłobku.</w:t>
      </w:r>
    </w:p>
    <w:p w:rsidR="00F772BF" w:rsidRPr="001675AA" w:rsidRDefault="001675AA" w:rsidP="004F3946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</w:pPr>
      <w:r w:rsidRPr="001675AA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 xml:space="preserve"> </w:t>
      </w:r>
      <w:r w:rsidR="00F772BF" w:rsidRPr="001675AA"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>Procedury postępowania w razie wypadku</w:t>
      </w:r>
    </w:p>
    <w:p w:rsidR="00F772BF" w:rsidRDefault="00F772BF" w:rsidP="004F3946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 razie wypadku powodującego ciężkie</w:t>
      </w:r>
      <w:r w:rsidR="007C7A9C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i lekkie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uszkodzenie ciała, wypadku zbiorowego</w:t>
      </w:r>
      <w:r w:rsidR="007C7A9C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bądź śmiertelnego Dyrektor lub</w:t>
      </w:r>
      <w:r w:rsidR="004205D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zastępca dyrektora,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pracownik </w:t>
      </w:r>
      <w:r w:rsidR="004205D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administracyjny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Żłobka, który uzyskał wiadomość o wypadku, podejmuje następujące działania:</w:t>
      </w:r>
    </w:p>
    <w:p w:rsidR="00F772BF" w:rsidRPr="004F3946" w:rsidRDefault="00E22B0D" w:rsidP="004F3946">
      <w:pPr>
        <w:pStyle w:val="Akapitzlist"/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d</w:t>
      </w:r>
      <w:r w:rsidR="00F772BF"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okonuje ogólnej oceny sytuacji, tj. sprawdza, ilu jest poszkodowanych, jaki jest ich stan i czy występuje dodatkowe niebezpieczeństwo, takie jak np. wybuch gazu lub pożar,</w:t>
      </w:r>
    </w:p>
    <w:p w:rsidR="00F772BF" w:rsidRDefault="00F772BF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niezwłocznie zapewnia poszkodowanemu opiekę,</w:t>
      </w:r>
    </w:p>
    <w:p w:rsidR="00F772BF" w:rsidRDefault="00F772BF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sprowadza fachową pomoc medyczną</w:t>
      </w:r>
      <w:r w:rsidR="00E22B0D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,</w:t>
      </w:r>
    </w:p>
    <w:p w:rsidR="00F772BF" w:rsidRDefault="00F772BF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 miarę możliwości udziela poszkodowanemu pierwszej pomocy,</w:t>
      </w:r>
    </w:p>
    <w:p w:rsidR="00F772BF" w:rsidRDefault="00F772BF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informuje o wypadku Dyrektora Żłobka, pracownika służby BHP,</w:t>
      </w:r>
    </w:p>
    <w:p w:rsidR="00F772BF" w:rsidRDefault="00F772BF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wyprowadza dzieci z zagrożonej strefy, jeżeli miejsce może stwarzać zagrożenie dla ich bezpieczeństwa,</w:t>
      </w:r>
    </w:p>
    <w:p w:rsidR="00F772BF" w:rsidRDefault="00F772BF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nie dopuszcza do zatarcia śladów zdarzenia, wstępnie zabezpiecza miejsce wypadku tak, aby wykluczyć dostęp osób niepowołanych,</w:t>
      </w:r>
    </w:p>
    <w:p w:rsidR="00F772BF" w:rsidRDefault="00F772BF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relacjonuje </w:t>
      </w:r>
      <w:r w:rsidR="00893FB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dyrektorowi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przebieg zdarzenia, jeśli był jego świadkiem,</w:t>
      </w:r>
    </w:p>
    <w:p w:rsidR="00F772BF" w:rsidRDefault="00325EED" w:rsidP="004F3946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informuje </w:t>
      </w:r>
      <w:r w:rsidR="00893FB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dyrektora</w:t>
      </w:r>
      <w:r w:rsidR="00CA69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</w:t>
      </w:r>
      <w:r w:rsidR="00F772BF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 swoich obserwacjach, uwagach, pierwszych relacjach i reakcjach dzieci oraz poszkodowanego, jeśli takie się pojawiły,</w:t>
      </w:r>
    </w:p>
    <w:p w:rsidR="004F3946" w:rsidRDefault="00F772BF" w:rsidP="00BB1CE8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sporządza notatkę służbową, w której opisuje przebieg zdarzenia. Jeśli opiekun ma w tym czasie pod opieką grupę dzieci – prosi o nadzór nad swoimi wychowankami inną osobę.</w:t>
      </w:r>
    </w:p>
    <w:p w:rsidR="00F772BF" w:rsidRPr="004F3946" w:rsidRDefault="00E22B0D" w:rsidP="00BB1CE8">
      <w:pPr>
        <w:numPr>
          <w:ilvl w:val="1"/>
          <w:numId w:val="10"/>
        </w:numPr>
        <w:shd w:val="clear" w:color="auto" w:fill="FFFFFF"/>
        <w:spacing w:after="8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lastRenderedPageBreak/>
        <w:t>o</w:t>
      </w:r>
      <w:r w:rsidR="004F394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</w:t>
      </w:r>
      <w:r w:rsidR="00F772BF"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każdym wypadku zawiadamia się niezwłocznie:</w:t>
      </w:r>
    </w:p>
    <w:p w:rsidR="004F3946" w:rsidRDefault="004F3946" w:rsidP="00BB1CE8">
      <w:pPr>
        <w:pStyle w:val="Akapitzlist"/>
        <w:numPr>
          <w:ilvl w:val="0"/>
          <w:numId w:val="13"/>
        </w:numPr>
        <w:shd w:val="clear" w:color="auto" w:fill="FFFFFF"/>
        <w:spacing w:after="80" w:line="259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 xml:space="preserve">rodziców </w:t>
      </w:r>
      <w:r w:rsidR="00F772BF"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poszkodowanego,</w:t>
      </w:r>
    </w:p>
    <w:p w:rsidR="004F3946" w:rsidRDefault="00F772BF" w:rsidP="00BB1CE8">
      <w:pPr>
        <w:pStyle w:val="Akapitzlist"/>
        <w:numPr>
          <w:ilvl w:val="0"/>
          <w:numId w:val="13"/>
        </w:numPr>
        <w:shd w:val="clear" w:color="auto" w:fill="FFFFFF"/>
        <w:spacing w:after="80" w:line="259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/>
          <w:color w:val="141414"/>
          <w:sz w:val="24"/>
          <w:szCs w:val="24"/>
          <w:lang w:eastAsia="pl-PL"/>
        </w:rPr>
      </w:pPr>
      <w:r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pracownika służby bezpieczeństwa i higieny pracy obsługując</w:t>
      </w:r>
      <w:r w:rsid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ego</w:t>
      </w:r>
      <w:r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 xml:space="preserve"> Żłobek oraz społecznego inspektora pracy,</w:t>
      </w:r>
    </w:p>
    <w:p w:rsidR="00F772BF" w:rsidRPr="004F3946" w:rsidRDefault="004F3946" w:rsidP="00BB1CE8">
      <w:pPr>
        <w:pStyle w:val="Akapitzlist"/>
        <w:numPr>
          <w:ilvl w:val="0"/>
          <w:numId w:val="13"/>
        </w:numPr>
        <w:shd w:val="clear" w:color="auto" w:fill="FFFFFF"/>
        <w:spacing w:after="80" w:line="259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organ prowadzący.</w:t>
      </w:r>
    </w:p>
    <w:p w:rsidR="00F772BF" w:rsidRPr="004F3946" w:rsidRDefault="00A80CF7" w:rsidP="00BB1CE8">
      <w:pPr>
        <w:pStyle w:val="Akapitzlist"/>
        <w:numPr>
          <w:ilvl w:val="0"/>
          <w:numId w:val="15"/>
        </w:numPr>
        <w:shd w:val="clear" w:color="auto" w:fill="FFFFFF"/>
        <w:spacing w:after="80" w:line="259" w:lineRule="auto"/>
        <w:contextualSpacing w:val="0"/>
        <w:jc w:val="both"/>
        <w:textAlignment w:val="baseline"/>
        <w:rPr>
          <w:rFonts w:ascii="Times New Roman" w:eastAsia="Times New Roman" w:hAnsi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o</w:t>
      </w:r>
      <w:r w:rsidR="00F772BF"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 xml:space="preserve"> wypadku śmiertelnym, ciężkim i zbiorowym zawiadamia się </w:t>
      </w:r>
      <w:r w:rsidR="004F3946"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 xml:space="preserve">także </w:t>
      </w:r>
      <w:r w:rsidR="00F772BF"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niezwłocznie prokuratora.</w:t>
      </w:r>
    </w:p>
    <w:p w:rsidR="00F772BF" w:rsidRPr="004F3946" w:rsidRDefault="00A80CF7" w:rsidP="00BB1CE8">
      <w:pPr>
        <w:pStyle w:val="Akapitzlist"/>
        <w:numPr>
          <w:ilvl w:val="0"/>
          <w:numId w:val="15"/>
        </w:numPr>
        <w:shd w:val="clear" w:color="auto" w:fill="FFFFFF"/>
        <w:spacing w:after="80" w:line="259" w:lineRule="auto"/>
        <w:contextualSpacing w:val="0"/>
        <w:jc w:val="both"/>
        <w:textAlignment w:val="baseline"/>
        <w:rPr>
          <w:rFonts w:ascii="Times New Roman" w:eastAsia="Times New Roman" w:hAnsi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>o</w:t>
      </w:r>
      <w:r w:rsidR="00F772BF" w:rsidRPr="004F3946">
        <w:rPr>
          <w:rFonts w:ascii="Times New Roman" w:eastAsia="Times New Roman" w:hAnsi="Times New Roman"/>
          <w:color w:val="141414"/>
          <w:sz w:val="24"/>
          <w:szCs w:val="24"/>
          <w:lang w:eastAsia="pl-PL"/>
        </w:rPr>
        <w:t xml:space="preserve"> wypadku, do którego doszło w wyniku zatrucia, zawiadamia się niezwłocznie Państwowego Inspektora Sanitarnego.</w:t>
      </w:r>
    </w:p>
    <w:p w:rsidR="005E42F3" w:rsidRPr="003E6305" w:rsidRDefault="004F3946" w:rsidP="004F3946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80" w:line="259" w:lineRule="auto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E630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lub upoważniona przez niego osoba zawiadamia o wypadkach podmioty(osoby), o których mowa w pkt 11-13. </w:t>
      </w:r>
    </w:p>
    <w:p w:rsidR="00522D16" w:rsidRPr="005E42F3" w:rsidRDefault="00BB1CE8" w:rsidP="005E42F3">
      <w:pPr>
        <w:widowControl w:val="0"/>
        <w:suppressAutoHyphens/>
        <w:autoSpaceDN w:val="0"/>
        <w:spacing w:after="80" w:line="259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E42F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6. </w:t>
      </w:r>
      <w:r w:rsidR="00522D16" w:rsidRPr="005E42F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Postanowienia ko</w:t>
      </w:r>
      <w:r w:rsidR="00522D16" w:rsidRPr="005E42F3"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  <w:t>ń</w:t>
      </w:r>
      <w:r w:rsidR="00522D16" w:rsidRPr="005E42F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cowe</w:t>
      </w:r>
    </w:p>
    <w:p w:rsidR="00522D16" w:rsidRPr="00BB1CE8" w:rsidRDefault="00522D16" w:rsidP="00BB1CE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B1CE8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Za wdrożenie i nadzór nad stosowaniem procedury odpowiada dyrektor placówki.</w:t>
      </w:r>
    </w:p>
    <w:p w:rsidR="00522D16" w:rsidRPr="00BB1CE8" w:rsidRDefault="00522D16" w:rsidP="00BB1CE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B1CE8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Do przestrzegania postanowień niniejszej procedury zobowiązani są wszyscy pracownicy </w:t>
      </w:r>
      <w:r w:rsidRPr="00BB1C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placówki.</w:t>
      </w:r>
    </w:p>
    <w:p w:rsidR="00522D16" w:rsidRPr="005A5B8A" w:rsidRDefault="00522D16" w:rsidP="00BB1CE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A5B8A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Za zapoznanie</w:t>
      </w:r>
      <w:r w:rsidR="004F3946" w:rsidRPr="005A5B8A">
        <w:rPr>
          <w:rFonts w:eastAsia="TimesNewRomanPSMT" w:cs="TimesNewRomanPSMT"/>
        </w:rPr>
        <w:t xml:space="preserve"> </w:t>
      </w:r>
      <w:r w:rsidR="004F3946" w:rsidRPr="005A5B8A">
        <w:rPr>
          <w:rFonts w:ascii="Times New Roman" w:eastAsia="TimesNewRomanPSMT" w:hAnsi="Times New Roman"/>
          <w:sz w:val="24"/>
          <w:szCs w:val="24"/>
        </w:rPr>
        <w:t>osób zobowiązanych do przestrzegania niniejszej procedury</w:t>
      </w:r>
      <w:r w:rsidRPr="005A5B8A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 odpowiada dyrektor placówki.</w:t>
      </w:r>
    </w:p>
    <w:p w:rsidR="00522D16" w:rsidRPr="00522D16" w:rsidRDefault="00522D16" w:rsidP="00522D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522D16" w:rsidRPr="00522D16" w:rsidRDefault="00522D16" w:rsidP="00522D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522D16" w:rsidRPr="00522D16" w:rsidRDefault="00522D16" w:rsidP="00522D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522D16" w:rsidRPr="00522D16" w:rsidRDefault="00522D16" w:rsidP="00522D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22D16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Sporządził:                                                                                                    Zatwierdził:</w:t>
      </w:r>
    </w:p>
    <w:p w:rsidR="00522D16" w:rsidRDefault="00522D16" w:rsidP="00366398">
      <w:pPr>
        <w:spacing w:line="240" w:lineRule="auto"/>
      </w:pPr>
    </w:p>
    <w:sectPr w:rsidR="0052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0B8"/>
    <w:multiLevelType w:val="multilevel"/>
    <w:tmpl w:val="0AD6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3C4"/>
    <w:multiLevelType w:val="hybridMultilevel"/>
    <w:tmpl w:val="9B22E27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C00"/>
    <w:multiLevelType w:val="hybridMultilevel"/>
    <w:tmpl w:val="39526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1CA"/>
    <w:multiLevelType w:val="multilevel"/>
    <w:tmpl w:val="BB006D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8CC7C43"/>
    <w:multiLevelType w:val="hybridMultilevel"/>
    <w:tmpl w:val="552E2B18"/>
    <w:lvl w:ilvl="0" w:tplc="A5BA619E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93F"/>
    <w:multiLevelType w:val="hybridMultilevel"/>
    <w:tmpl w:val="709A6598"/>
    <w:lvl w:ilvl="0" w:tplc="3D9C12C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45C5"/>
    <w:multiLevelType w:val="hybridMultilevel"/>
    <w:tmpl w:val="A364B5CA"/>
    <w:lvl w:ilvl="0" w:tplc="1D68A49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6C1"/>
    <w:multiLevelType w:val="hybridMultilevel"/>
    <w:tmpl w:val="61706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252C"/>
    <w:multiLevelType w:val="hybridMultilevel"/>
    <w:tmpl w:val="A21ED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C65E4"/>
    <w:multiLevelType w:val="hybridMultilevel"/>
    <w:tmpl w:val="2B20B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7D0B"/>
    <w:multiLevelType w:val="hybridMultilevel"/>
    <w:tmpl w:val="64A0B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1EFD"/>
    <w:multiLevelType w:val="hybridMultilevel"/>
    <w:tmpl w:val="09F0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75D8A"/>
    <w:multiLevelType w:val="hybridMultilevel"/>
    <w:tmpl w:val="3C0C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0637"/>
    <w:multiLevelType w:val="hybridMultilevel"/>
    <w:tmpl w:val="6492A316"/>
    <w:lvl w:ilvl="0" w:tplc="33885244">
      <w:start w:val="2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D3656D2"/>
    <w:multiLevelType w:val="hybridMultilevel"/>
    <w:tmpl w:val="07A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74C2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24219"/>
    <w:multiLevelType w:val="hybridMultilevel"/>
    <w:tmpl w:val="88A838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F9"/>
    <w:rsid w:val="000C77AC"/>
    <w:rsid w:val="001675AA"/>
    <w:rsid w:val="001F3093"/>
    <w:rsid w:val="00222BF9"/>
    <w:rsid w:val="00257688"/>
    <w:rsid w:val="002B0D9B"/>
    <w:rsid w:val="00325EED"/>
    <w:rsid w:val="00366398"/>
    <w:rsid w:val="003E6305"/>
    <w:rsid w:val="004205D6"/>
    <w:rsid w:val="00440E64"/>
    <w:rsid w:val="00484231"/>
    <w:rsid w:val="00484AEE"/>
    <w:rsid w:val="004F3946"/>
    <w:rsid w:val="00522D16"/>
    <w:rsid w:val="00545135"/>
    <w:rsid w:val="00580DD9"/>
    <w:rsid w:val="005A5B8A"/>
    <w:rsid w:val="005E42F3"/>
    <w:rsid w:val="007C7A9C"/>
    <w:rsid w:val="007E26EA"/>
    <w:rsid w:val="00893FB2"/>
    <w:rsid w:val="008F2D8A"/>
    <w:rsid w:val="00935CCC"/>
    <w:rsid w:val="00976E64"/>
    <w:rsid w:val="00995D48"/>
    <w:rsid w:val="00A60BEB"/>
    <w:rsid w:val="00A80CF7"/>
    <w:rsid w:val="00BB0BFC"/>
    <w:rsid w:val="00BB1CE8"/>
    <w:rsid w:val="00C603A6"/>
    <w:rsid w:val="00CA6984"/>
    <w:rsid w:val="00DA1CBC"/>
    <w:rsid w:val="00E22B0D"/>
    <w:rsid w:val="00E40612"/>
    <w:rsid w:val="00EE72D6"/>
    <w:rsid w:val="00F7227E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BB0BFC"/>
    <w:rPr>
      <w:b/>
      <w:bCs/>
    </w:rPr>
  </w:style>
  <w:style w:type="paragraph" w:styleId="Akapitzlist">
    <w:name w:val="List Paragraph"/>
    <w:basedOn w:val="Normalny"/>
    <w:uiPriority w:val="34"/>
    <w:qFormat/>
    <w:rsid w:val="00935C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935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9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BB0BFC"/>
    <w:rPr>
      <w:b/>
      <w:bCs/>
    </w:rPr>
  </w:style>
  <w:style w:type="paragraph" w:styleId="Akapitzlist">
    <w:name w:val="List Paragraph"/>
    <w:basedOn w:val="Normalny"/>
    <w:uiPriority w:val="34"/>
    <w:qFormat/>
    <w:rsid w:val="00935C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935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9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6</cp:revision>
  <dcterms:created xsi:type="dcterms:W3CDTF">2023-11-06T08:30:00Z</dcterms:created>
  <dcterms:modified xsi:type="dcterms:W3CDTF">2023-11-07T10:25:00Z</dcterms:modified>
</cp:coreProperties>
</file>